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388" w:rsidRPr="00A4265B" w:rsidRDefault="00A4265B" w:rsidP="005653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65B">
        <w:rPr>
          <w:rFonts w:ascii="Times New Roman" w:hAnsi="Times New Roman" w:cs="Times New Roman"/>
          <w:b/>
          <w:sz w:val="28"/>
          <w:szCs w:val="28"/>
        </w:rPr>
        <w:t xml:space="preserve">ПМ.04  </w:t>
      </w:r>
      <w:r w:rsidR="00565388" w:rsidRPr="00A4265B">
        <w:rPr>
          <w:rFonts w:ascii="Times New Roman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</w:t>
      </w:r>
    </w:p>
    <w:p w:rsidR="00565388" w:rsidRDefault="00565388" w:rsidP="005653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МДК 04.01 КОМПЛЕКСНОЕ ОБСЛУЖИВАНИЕ И РЕМОНТ ЗДАНИЙ</w:t>
      </w:r>
    </w:p>
    <w:p w:rsidR="00565388" w:rsidRPr="00A4265B" w:rsidRDefault="00565388" w:rsidP="0056538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265B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4265B" w:rsidRPr="00B83DDB" w:rsidRDefault="00A4265B" w:rsidP="00A4265B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  <w:r w:rsidRPr="00B83DDB">
        <w:rPr>
          <w:b/>
          <w:color w:val="C00000"/>
          <w:sz w:val="28"/>
          <w:szCs w:val="28"/>
        </w:rPr>
        <w:t>Акимов В. Б.</w:t>
      </w:r>
      <w:r w:rsidRPr="00B83DDB">
        <w:rPr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B83DDB">
        <w:rPr>
          <w:color w:val="C00000"/>
          <w:sz w:val="28"/>
          <w:szCs w:val="28"/>
        </w:rPr>
        <w:t xml:space="preserve"> :</w:t>
      </w:r>
      <w:proofErr w:type="gramEnd"/>
      <w:r w:rsidRPr="00B83DDB">
        <w:rPr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B83DDB">
        <w:rPr>
          <w:color w:val="C00000"/>
          <w:sz w:val="28"/>
          <w:szCs w:val="28"/>
        </w:rPr>
        <w:t xml:space="preserve"> :</w:t>
      </w:r>
      <w:proofErr w:type="gramEnd"/>
      <w:r w:rsidRPr="00B83DDB">
        <w:rPr>
          <w:color w:val="C00000"/>
          <w:sz w:val="28"/>
          <w:szCs w:val="28"/>
        </w:rPr>
        <w:t xml:space="preserve"> ИНФРА-М, 2023. — 295 </w:t>
      </w:r>
      <w:proofErr w:type="gramStart"/>
      <w:r w:rsidRPr="00B83DDB">
        <w:rPr>
          <w:color w:val="C00000"/>
          <w:sz w:val="28"/>
          <w:szCs w:val="28"/>
        </w:rPr>
        <w:t>с</w:t>
      </w:r>
      <w:proofErr w:type="gramEnd"/>
      <w:r w:rsidRPr="00B83DDB">
        <w:rPr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5" w:history="1">
        <w:r w:rsidR="00302B23" w:rsidRPr="00083641">
          <w:rPr>
            <w:rStyle w:val="a3"/>
            <w:sz w:val="28"/>
            <w:szCs w:val="28"/>
            <w:shd w:val="clear" w:color="auto" w:fill="FFFFFF"/>
          </w:rPr>
          <w:t>https://znanium.ru/catalog/product/2104117</w:t>
        </w:r>
      </w:hyperlink>
      <w:r w:rsidR="00302B23">
        <w:rPr>
          <w:color w:val="C00000"/>
          <w:sz w:val="28"/>
          <w:szCs w:val="28"/>
        </w:rPr>
        <w:t xml:space="preserve">. </w:t>
      </w:r>
      <w:r w:rsidR="00302B23" w:rsidRPr="00B83DDB">
        <w:rPr>
          <w:color w:val="C00000"/>
          <w:sz w:val="28"/>
          <w:szCs w:val="28"/>
        </w:rPr>
        <w:t>—</w:t>
      </w:r>
      <w:r w:rsidRPr="00B83DDB">
        <w:rPr>
          <w:color w:val="C00000"/>
          <w:sz w:val="28"/>
          <w:szCs w:val="28"/>
        </w:rPr>
        <w:t xml:space="preserve"> Режим доступа: по подписке.</w:t>
      </w:r>
    </w:p>
    <w:p w:rsidR="00A4265B" w:rsidRPr="00B83DDB" w:rsidRDefault="00A4265B" w:rsidP="00A4265B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</w:p>
    <w:p w:rsidR="00A4265B" w:rsidRDefault="00A4265B" w:rsidP="00A4265B">
      <w:pPr>
        <w:pStyle w:val="2"/>
        <w:tabs>
          <w:tab w:val="left" w:pos="993"/>
        </w:tabs>
        <w:spacing w:after="240"/>
        <w:ind w:left="0"/>
        <w:jc w:val="both"/>
        <w:rPr>
          <w:color w:val="C00000"/>
          <w:sz w:val="28"/>
          <w:szCs w:val="28"/>
        </w:rPr>
      </w:pPr>
      <w:r w:rsidRPr="00B83DDB">
        <w:rPr>
          <w:b/>
          <w:color w:val="C00000"/>
          <w:sz w:val="28"/>
          <w:szCs w:val="28"/>
        </w:rPr>
        <w:t>Акимов В. Б.</w:t>
      </w:r>
      <w:r w:rsidRPr="00B83DDB">
        <w:rPr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B83DDB">
        <w:rPr>
          <w:color w:val="C00000"/>
          <w:sz w:val="28"/>
          <w:szCs w:val="28"/>
        </w:rPr>
        <w:t xml:space="preserve"> :</w:t>
      </w:r>
      <w:proofErr w:type="gramEnd"/>
      <w:r w:rsidRPr="00B83DDB">
        <w:rPr>
          <w:color w:val="C00000"/>
          <w:sz w:val="28"/>
          <w:szCs w:val="28"/>
        </w:rPr>
        <w:t xml:space="preserve"> учебник / В. Б. Акимов, Н. С. Тимахова, В. А. </w:t>
      </w:r>
      <w:r>
        <w:rPr>
          <w:color w:val="C00000"/>
          <w:sz w:val="28"/>
          <w:szCs w:val="28"/>
        </w:rPr>
        <w:t>Комков. — Москва</w:t>
      </w:r>
      <w:proofErr w:type="gramStart"/>
      <w:r>
        <w:rPr>
          <w:color w:val="C00000"/>
          <w:sz w:val="28"/>
          <w:szCs w:val="28"/>
        </w:rPr>
        <w:t xml:space="preserve"> :</w:t>
      </w:r>
      <w:proofErr w:type="gramEnd"/>
      <w:r>
        <w:rPr>
          <w:color w:val="C00000"/>
          <w:sz w:val="28"/>
          <w:szCs w:val="28"/>
        </w:rPr>
        <w:t xml:space="preserve"> ИНФРА-М, 2022</w:t>
      </w:r>
      <w:r w:rsidRPr="00B83DDB">
        <w:rPr>
          <w:color w:val="C00000"/>
          <w:sz w:val="28"/>
          <w:szCs w:val="28"/>
        </w:rPr>
        <w:t xml:space="preserve">. — 295 </w:t>
      </w:r>
      <w:proofErr w:type="gramStart"/>
      <w:r w:rsidRPr="00B83DDB">
        <w:rPr>
          <w:color w:val="C00000"/>
          <w:sz w:val="28"/>
          <w:szCs w:val="28"/>
        </w:rPr>
        <w:t>с</w:t>
      </w:r>
      <w:proofErr w:type="gramEnd"/>
      <w:r w:rsidRPr="00B83DDB">
        <w:rPr>
          <w:color w:val="C00000"/>
          <w:sz w:val="28"/>
          <w:szCs w:val="28"/>
        </w:rPr>
        <w:t>. — (Среднее профессиональное образование). —</w:t>
      </w:r>
      <w:r>
        <w:rPr>
          <w:color w:val="C00000"/>
          <w:sz w:val="28"/>
          <w:szCs w:val="28"/>
        </w:rPr>
        <w:t xml:space="preserve"> 45 экз.</w:t>
      </w:r>
    </w:p>
    <w:p w:rsidR="00A4265B" w:rsidRPr="00A636D8" w:rsidRDefault="00A4265B" w:rsidP="00A4265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636D8">
        <w:rPr>
          <w:rFonts w:ascii="Times New Roman" w:hAnsi="Times New Roman" w:cs="Times New Roman"/>
          <w:b/>
          <w:color w:val="C00000"/>
          <w:sz w:val="28"/>
          <w:szCs w:val="28"/>
        </w:rPr>
        <w:t>Шитов В. Н.</w:t>
      </w:r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ресурсоснабжения жилищно-коммунального хозяйства</w:t>
      </w:r>
      <w:proofErr w:type="gramStart"/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</w:t>
      </w:r>
      <w:r w:rsidR="00302B2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color w:val="C00000"/>
          <w:sz w:val="28"/>
          <w:szCs w:val="28"/>
        </w:rPr>
        <w:t>Н. Шитов. — Москва</w:t>
      </w:r>
      <w:proofErr w:type="gramStart"/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2023. — 309 </w:t>
      </w:r>
      <w:proofErr w:type="gramStart"/>
      <w:r w:rsidRPr="00A636D8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A636D8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</w:t>
      </w:r>
      <w:r w:rsidRPr="00A636D8">
        <w:rPr>
          <w:color w:val="C00000"/>
        </w:rPr>
        <w:t xml:space="preserve"> </w:t>
      </w:r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6" w:history="1">
        <w:r w:rsidR="00302B23" w:rsidRPr="0008364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https://znanium.com/catalog/product/1916136</w:t>
        </w:r>
      </w:hyperlink>
      <w:r w:rsidR="00302B23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302B23" w:rsidRPr="00A636D8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A4265B" w:rsidRPr="00A636D8" w:rsidRDefault="00A4265B" w:rsidP="00A4265B">
      <w:pPr>
        <w:spacing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A636D8">
        <w:rPr>
          <w:rFonts w:ascii="Times New Roman" w:hAnsi="Times New Roman" w:cs="Times New Roman"/>
          <w:b/>
          <w:color w:val="C00000"/>
          <w:sz w:val="28"/>
          <w:szCs w:val="28"/>
        </w:rPr>
        <w:t>Шитов В. Н.</w:t>
      </w:r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ресурсоснабжения жилищно-коммунального хозяйства</w:t>
      </w:r>
      <w:proofErr w:type="gramStart"/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</w:t>
      </w:r>
      <w:r w:rsidR="00302B2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color w:val="C00000"/>
          <w:sz w:val="28"/>
          <w:szCs w:val="28"/>
        </w:rPr>
        <w:t>Н. Шитов. — Москва</w:t>
      </w:r>
      <w:proofErr w:type="gramStart"/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636D8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2023. — 309 </w:t>
      </w:r>
      <w:proofErr w:type="gramStart"/>
      <w:r w:rsidRPr="00A636D8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A636D8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</w:t>
      </w:r>
      <w:r w:rsidRPr="00A636D8">
        <w:rPr>
          <w:color w:val="C00000"/>
        </w:rPr>
        <w:t xml:space="preserve"> </w:t>
      </w:r>
      <w:r w:rsidRPr="00A636D8">
        <w:rPr>
          <w:rFonts w:ascii="Times New Roman" w:hAnsi="Times New Roman" w:cs="Times New Roman"/>
          <w:color w:val="C00000"/>
          <w:sz w:val="28"/>
          <w:szCs w:val="28"/>
        </w:rPr>
        <w:t>— 15 экз.</w:t>
      </w:r>
    </w:p>
    <w:p w:rsidR="00A4265B" w:rsidRDefault="00A4265B" w:rsidP="00A4265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F50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Комков В.</w:t>
      </w:r>
      <w:r w:rsidR="00302B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F50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Техническая эксплуатация зданий и сооружений</w:t>
      </w:r>
      <w:proofErr w:type="gramStart"/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А. Комков,</w:t>
      </w:r>
      <w:r w:rsidR="0030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И. Рощина, Н. С. Тимахова. </w:t>
      </w:r>
      <w:r w:rsidR="00302B23" w:rsidRPr="00043894">
        <w:rPr>
          <w:rFonts w:ascii="Times New Roman" w:hAnsi="Times New Roman" w:cs="Times New Roman"/>
          <w:sz w:val="28"/>
          <w:szCs w:val="28"/>
        </w:rPr>
        <w:t>— 2-е изд., перераб. и доп.</w:t>
      </w:r>
      <w:r w:rsidR="00302B2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302B23"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0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Москва: ИНФРА-М, 2022. </w:t>
      </w:r>
      <w:r w:rsidR="00302B23"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338</w:t>
      </w:r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F50E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02B23"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A1BDC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</w:t>
      </w:r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2F5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0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F5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302B23" w:rsidRPr="006E185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https://znanium.ru/catalog/product/1989252</w:t>
        </w:r>
      </w:hyperlink>
      <w:r w:rsidRPr="002F50EC">
        <w:rPr>
          <w:rFonts w:ascii="Times New Roman" w:hAnsi="Times New Roman" w:cs="Times New Roman"/>
          <w:sz w:val="28"/>
          <w:szCs w:val="28"/>
        </w:rPr>
        <w:t xml:space="preserve">. </w:t>
      </w:r>
      <w:r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2F50EC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388" w:rsidRPr="00A4265B" w:rsidRDefault="00A4265B" w:rsidP="00A426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BDC">
        <w:rPr>
          <w:rFonts w:ascii="Times New Roman" w:hAnsi="Times New Roman" w:cs="Times New Roman"/>
          <w:b/>
          <w:sz w:val="28"/>
          <w:szCs w:val="28"/>
        </w:rPr>
        <w:t>Комков В.</w:t>
      </w:r>
      <w:r w:rsidR="00302B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BDC">
        <w:rPr>
          <w:rFonts w:ascii="Times New Roman" w:hAnsi="Times New Roman" w:cs="Times New Roman"/>
          <w:sz w:val="28"/>
          <w:szCs w:val="28"/>
        </w:rPr>
        <w:t>А. Техническая эксплуатация зданий и сооружений</w:t>
      </w:r>
      <w:proofErr w:type="gramStart"/>
      <w:r w:rsidRPr="007A1B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A1BDC">
        <w:rPr>
          <w:rFonts w:ascii="Times New Roman" w:hAnsi="Times New Roman" w:cs="Times New Roman"/>
          <w:sz w:val="28"/>
          <w:szCs w:val="28"/>
        </w:rPr>
        <w:t xml:space="preserve"> учебник / В.</w:t>
      </w:r>
      <w:r w:rsidR="00302B23">
        <w:rPr>
          <w:rFonts w:ascii="Times New Roman" w:hAnsi="Times New Roman" w:cs="Times New Roman"/>
          <w:sz w:val="28"/>
          <w:szCs w:val="28"/>
        </w:rPr>
        <w:t xml:space="preserve"> </w:t>
      </w:r>
      <w:r w:rsidRPr="007A1BDC">
        <w:rPr>
          <w:rFonts w:ascii="Times New Roman" w:hAnsi="Times New Roman" w:cs="Times New Roman"/>
          <w:sz w:val="28"/>
          <w:szCs w:val="28"/>
        </w:rPr>
        <w:t>А. Комков, В.</w:t>
      </w:r>
      <w:r w:rsidR="00302B23">
        <w:rPr>
          <w:rFonts w:ascii="Times New Roman" w:hAnsi="Times New Roman" w:cs="Times New Roman"/>
          <w:sz w:val="28"/>
          <w:szCs w:val="28"/>
        </w:rPr>
        <w:t xml:space="preserve"> </w:t>
      </w:r>
      <w:r w:rsidRPr="007A1BDC">
        <w:rPr>
          <w:rFonts w:ascii="Times New Roman" w:hAnsi="Times New Roman" w:cs="Times New Roman"/>
          <w:sz w:val="28"/>
          <w:szCs w:val="28"/>
        </w:rPr>
        <w:t>Б. Акимов, Н.</w:t>
      </w:r>
      <w:r w:rsidR="00302B23">
        <w:rPr>
          <w:rFonts w:ascii="Times New Roman" w:hAnsi="Times New Roman" w:cs="Times New Roman"/>
          <w:sz w:val="28"/>
          <w:szCs w:val="28"/>
        </w:rPr>
        <w:t xml:space="preserve"> </w:t>
      </w:r>
      <w:r w:rsidRPr="007A1BDC">
        <w:rPr>
          <w:rFonts w:ascii="Times New Roman" w:hAnsi="Times New Roman" w:cs="Times New Roman"/>
          <w:sz w:val="28"/>
          <w:szCs w:val="28"/>
        </w:rPr>
        <w:t>С. Тимахова.</w:t>
      </w:r>
      <w:r w:rsidR="00302B23">
        <w:rPr>
          <w:rFonts w:ascii="Times New Roman" w:hAnsi="Times New Roman" w:cs="Times New Roman"/>
          <w:sz w:val="28"/>
          <w:szCs w:val="28"/>
        </w:rPr>
        <w:t xml:space="preserve"> </w:t>
      </w:r>
      <w:r w:rsidR="00302B23"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A1BDC">
        <w:rPr>
          <w:rFonts w:ascii="Times New Roman" w:hAnsi="Times New Roman" w:cs="Times New Roman"/>
          <w:sz w:val="28"/>
          <w:szCs w:val="28"/>
        </w:rPr>
        <w:t xml:space="preserve"> 2-е изд., перераб</w:t>
      </w:r>
      <w:r w:rsidR="00302B23">
        <w:rPr>
          <w:rFonts w:ascii="Times New Roman" w:hAnsi="Times New Roman" w:cs="Times New Roman"/>
          <w:sz w:val="28"/>
          <w:szCs w:val="28"/>
        </w:rPr>
        <w:t>. и доп.</w:t>
      </w:r>
      <w:r w:rsidR="00302B23" w:rsidRPr="0030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02B23"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 : Инфра-М, 2020</w:t>
      </w:r>
      <w:r w:rsidRPr="007A1BDC">
        <w:rPr>
          <w:rFonts w:ascii="Times New Roman" w:hAnsi="Times New Roman" w:cs="Times New Roman"/>
          <w:sz w:val="28"/>
          <w:szCs w:val="28"/>
        </w:rPr>
        <w:t>.</w:t>
      </w:r>
      <w:r w:rsidR="00302B23" w:rsidRPr="0030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02B23"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02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1BDC">
        <w:rPr>
          <w:rFonts w:ascii="Times New Roman" w:hAnsi="Times New Roman" w:cs="Times New Roman"/>
          <w:sz w:val="28"/>
          <w:szCs w:val="28"/>
        </w:rPr>
        <w:t>338с.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2B23"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A1BDC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</w:t>
      </w:r>
      <w:r w:rsidR="00302B23" w:rsidRPr="002F50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A1BDC">
        <w:rPr>
          <w:rFonts w:ascii="Times New Roman" w:hAnsi="Times New Roman" w:cs="Times New Roman"/>
          <w:sz w:val="28"/>
          <w:szCs w:val="28"/>
        </w:rPr>
        <w:t xml:space="preserve">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565388" w:rsidRPr="00A4265B" w:rsidRDefault="00565388" w:rsidP="005653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265B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4265B" w:rsidRDefault="00A4265B" w:rsidP="00A426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Кузин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Управление технической эксплуатацией зданий и сооружений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Я Кузин,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Н. Мищенко,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Мищенко.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="00D45AAA"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 : ИНФРА-М, 2023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248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C258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47376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73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47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302B23" w:rsidRPr="0008364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https://znanium.com/catalog/product/2083344</w:t>
        </w:r>
      </w:hyperlink>
      <w:r w:rsidRPr="00347376">
        <w:rPr>
          <w:rFonts w:ascii="Times New Roman" w:hAnsi="Times New Roman" w:cs="Times New Roman"/>
          <w:sz w:val="28"/>
          <w:szCs w:val="28"/>
        </w:rPr>
        <w:t xml:space="preserve">. </w:t>
      </w:r>
      <w:r w:rsidRPr="00347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347376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7DEF" w:rsidRPr="00A4265B" w:rsidRDefault="00A4265B" w:rsidP="00EF7A64">
      <w:pPr>
        <w:spacing w:line="240" w:lineRule="auto"/>
        <w:jc w:val="both"/>
        <w:rPr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Кузин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Управление технической эксплуатацией зданий и сооружений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Я Кузин,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Н. Мищенко,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Мищенко.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2-е изд., </w:t>
      </w:r>
      <w:r w:rsidRPr="00043894">
        <w:rPr>
          <w:rFonts w:ascii="Times New Roman" w:hAnsi="Times New Roman" w:cs="Times New Roman"/>
          <w:sz w:val="28"/>
          <w:szCs w:val="28"/>
        </w:rPr>
        <w:lastRenderedPageBreak/>
        <w:t xml:space="preserve">перераб. и доп.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Москва : ИНФРА-М, 2022. — 248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sectPr w:rsidR="000D7DEF" w:rsidRPr="00A42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388"/>
    <w:rsid w:val="000D7DEF"/>
    <w:rsid w:val="00302B23"/>
    <w:rsid w:val="00565388"/>
    <w:rsid w:val="00A4265B"/>
    <w:rsid w:val="00D45AAA"/>
    <w:rsid w:val="00E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A4265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265B"/>
  </w:style>
  <w:style w:type="character" w:styleId="a3">
    <w:name w:val="Hyperlink"/>
    <w:basedOn w:val="a0"/>
    <w:uiPriority w:val="99"/>
    <w:unhideWhenUsed/>
    <w:rsid w:val="00302B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A4265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265B"/>
  </w:style>
  <w:style w:type="character" w:styleId="a3">
    <w:name w:val="Hyperlink"/>
    <w:basedOn w:val="a0"/>
    <w:uiPriority w:val="99"/>
    <w:unhideWhenUsed/>
    <w:rsid w:val="00302B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20833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product/198925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com/catalog/product/1916136" TargetMode="External"/><Relationship Id="rId5" Type="http://schemas.openxmlformats.org/officeDocument/2006/relationships/hyperlink" Target="https://znanium.ru/catalog/product/210411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7</cp:revision>
  <dcterms:created xsi:type="dcterms:W3CDTF">2023-02-14T13:19:00Z</dcterms:created>
  <dcterms:modified xsi:type="dcterms:W3CDTF">2024-03-26T09:27:00Z</dcterms:modified>
</cp:coreProperties>
</file>